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0" w:rsidRDefault="00AC4C00" w:rsidP="00AC4C0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大赛指南</w:t>
      </w:r>
    </w:p>
    <w:p w:rsidR="00AC4C00" w:rsidRDefault="00AC4C00" w:rsidP="00AC4C00">
      <w:pPr>
        <w:rPr>
          <w:sz w:val="28"/>
          <w:szCs w:val="28"/>
        </w:rPr>
      </w:pPr>
    </w:p>
    <w:p w:rsidR="00AC4C00" w:rsidRDefault="00AC4C00" w:rsidP="00AC4C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一、报名流程：登录指定网站按下列要求报名</w:t>
      </w:r>
    </w:p>
    <w:p w:rsidR="00AC4C00" w:rsidRDefault="00AC4C00" w:rsidP="00AC4C00">
      <w:r>
        <w:rPr>
          <w:rFonts w:hint="eastAsia"/>
          <w:noProof/>
        </w:rPr>
        <w:drawing>
          <wp:inline distT="0" distB="0" distL="0" distR="0">
            <wp:extent cx="5273040" cy="4549140"/>
            <wp:effectExtent l="19050" t="0" r="3810" b="0"/>
            <wp:docPr id="1" name="Picture 1" descr="QQ截图2015070110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1507011015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54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0" w:rsidRDefault="00AC4C00" w:rsidP="00AC4C00">
      <w:pPr>
        <w:rPr>
          <w:sz w:val="28"/>
          <w:szCs w:val="28"/>
        </w:rPr>
      </w:pPr>
    </w:p>
    <w:p w:rsidR="00AC4C00" w:rsidRDefault="00AC4C00" w:rsidP="00AC4C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二、常见问题：</w:t>
      </w:r>
    </w:p>
    <w:p w:rsidR="00AC4C00" w:rsidRDefault="00AC4C00" w:rsidP="00AC4C00">
      <w:pPr>
        <w:widowControl/>
        <w:spacing w:after="150" w:line="360" w:lineRule="atLeast"/>
        <w:jc w:val="left"/>
        <w:rPr>
          <w:rFonts w:ascii="微软雅黑" w:eastAsia="微软雅黑" w:hAnsi="Helvetica" w:cs="Helvetica"/>
          <w:color w:val="333333"/>
          <w:kern w:val="0"/>
          <w:sz w:val="28"/>
          <w:szCs w:val="28"/>
        </w:rPr>
      </w:pPr>
      <w:r>
        <w:rPr>
          <w:rFonts w:ascii="微软雅黑" w:eastAsia="微软雅黑" w:hAnsi="Helvetica" w:cs="Helvetica" w:hint="eastAsia"/>
          <w:color w:val="333333"/>
          <w:kern w:val="0"/>
          <w:sz w:val="28"/>
          <w:szCs w:val="28"/>
        </w:rPr>
        <w:t>1、本次大赛网站、APP和微信公众账号都可以提交报名信息吗？</w:t>
      </w:r>
    </w:p>
    <w:p w:rsidR="00AC4C00" w:rsidRDefault="00AC4C00" w:rsidP="00AC4C00">
      <w:pPr>
        <w:widowControl/>
        <w:spacing w:after="150" w:line="360" w:lineRule="atLeast"/>
        <w:ind w:firstLine="480"/>
        <w:jc w:val="left"/>
        <w:rPr>
          <w:rFonts w:ascii="微软雅黑" w:eastAsia="微软雅黑" w:hAnsi="Helvetica" w:cs="Helvetica"/>
          <w:color w:val="333333"/>
          <w:kern w:val="0"/>
          <w:sz w:val="28"/>
          <w:szCs w:val="28"/>
        </w:rPr>
      </w:pPr>
      <w:r>
        <w:rPr>
          <w:rFonts w:ascii="微软雅黑" w:eastAsia="微软雅黑" w:hAnsi="Helvetica" w:cs="Helvetica" w:hint="eastAsia"/>
          <w:color w:val="333333"/>
          <w:kern w:val="0"/>
          <w:sz w:val="28"/>
          <w:szCs w:val="28"/>
        </w:rPr>
        <w:t>答：可以。</w:t>
      </w:r>
    </w:p>
    <w:p w:rsidR="00AC4C00" w:rsidRDefault="00AC4C00" w:rsidP="00AC4C00">
      <w:pPr>
        <w:widowControl/>
        <w:spacing w:after="150" w:line="360" w:lineRule="atLeast"/>
        <w:jc w:val="left"/>
        <w:rPr>
          <w:rFonts w:ascii="微软雅黑" w:eastAsia="微软雅黑" w:hAnsi="Helvetica" w:cs="Helvetica"/>
          <w:color w:val="333333"/>
          <w:kern w:val="0"/>
          <w:sz w:val="28"/>
          <w:szCs w:val="28"/>
        </w:rPr>
      </w:pPr>
      <w:r>
        <w:rPr>
          <w:rFonts w:ascii="微软雅黑" w:eastAsia="微软雅黑" w:hAnsi="Helvetica" w:cs="Helvetica" w:hint="eastAsia"/>
          <w:color w:val="333333"/>
          <w:kern w:val="0"/>
          <w:sz w:val="28"/>
          <w:szCs w:val="28"/>
        </w:rPr>
        <w:t>2、报名参赛后还可以修改吗？</w:t>
      </w:r>
    </w:p>
    <w:p w:rsidR="00AC4C00" w:rsidRDefault="00AC4C00" w:rsidP="00AC4C00">
      <w:pPr>
        <w:widowControl/>
        <w:spacing w:after="150" w:line="360" w:lineRule="atLeast"/>
        <w:ind w:firstLine="480"/>
        <w:jc w:val="left"/>
        <w:rPr>
          <w:rFonts w:ascii="微软雅黑" w:eastAsia="微软雅黑" w:hAnsi="Helvetica" w:cs="Helvetica"/>
          <w:color w:val="333333"/>
          <w:kern w:val="0"/>
          <w:sz w:val="28"/>
          <w:szCs w:val="28"/>
        </w:rPr>
      </w:pPr>
      <w:r>
        <w:rPr>
          <w:rFonts w:ascii="微软雅黑" w:eastAsia="微软雅黑" w:hAnsi="Helvetica" w:cs="Helvetica" w:hint="eastAsia"/>
          <w:color w:val="333333"/>
          <w:kern w:val="0"/>
          <w:sz w:val="28"/>
          <w:szCs w:val="28"/>
        </w:rPr>
        <w:t>报名参赛后，还可以修改项目计划书和项目信息。报名截止后，不能再修改。</w:t>
      </w:r>
    </w:p>
    <w:p w:rsidR="00AC4C00" w:rsidRDefault="00AC4C00" w:rsidP="00AC4C00">
      <w:pPr>
        <w:widowControl/>
        <w:spacing w:after="150" w:line="360" w:lineRule="atLeast"/>
        <w:jc w:val="left"/>
        <w:rPr>
          <w:rFonts w:ascii="微软雅黑" w:eastAsia="微软雅黑" w:hAnsi="Helvetica" w:cs="Helvetica"/>
          <w:color w:val="333333"/>
          <w:kern w:val="0"/>
          <w:sz w:val="28"/>
          <w:szCs w:val="28"/>
        </w:rPr>
      </w:pPr>
      <w:r>
        <w:rPr>
          <w:rFonts w:ascii="微软雅黑" w:eastAsia="微软雅黑" w:hAnsi="Helvetica" w:cs="Helvetica" w:hint="eastAsia"/>
          <w:color w:val="333333"/>
          <w:kern w:val="0"/>
          <w:sz w:val="28"/>
          <w:szCs w:val="28"/>
        </w:rPr>
        <w:lastRenderedPageBreak/>
        <w:t>3、本次大赛能否个人报名参赛？</w:t>
      </w:r>
    </w:p>
    <w:p w:rsidR="00AC4C00" w:rsidRDefault="00AC4C00" w:rsidP="00AC4C00">
      <w:pPr>
        <w:widowControl/>
        <w:spacing w:after="150" w:line="360" w:lineRule="atLeast"/>
        <w:ind w:firstLine="480"/>
        <w:jc w:val="left"/>
        <w:rPr>
          <w:rFonts w:ascii="微软雅黑" w:eastAsia="微软雅黑" w:hAnsi="Helvetica" w:cs="Helvetica"/>
          <w:color w:val="333333"/>
          <w:kern w:val="0"/>
          <w:sz w:val="28"/>
          <w:szCs w:val="28"/>
        </w:rPr>
      </w:pPr>
      <w:r>
        <w:rPr>
          <w:rFonts w:ascii="微软雅黑" w:eastAsia="微软雅黑" w:hAnsi="Helvetica" w:cs="Helvetica" w:hint="eastAsia"/>
          <w:color w:val="333333"/>
          <w:kern w:val="0"/>
          <w:sz w:val="28"/>
          <w:szCs w:val="28"/>
        </w:rPr>
        <w:t>答：不可以。本次大赛必须以团队形式报名参赛，每个团队成员不能少于3人（包括项目负责人在内）。</w:t>
      </w:r>
    </w:p>
    <w:p w:rsidR="00AC4C00" w:rsidRDefault="00AC4C00" w:rsidP="00AC4C00">
      <w:pPr>
        <w:widowControl/>
        <w:spacing w:after="150" w:line="360" w:lineRule="atLeast"/>
        <w:jc w:val="left"/>
        <w:rPr>
          <w:rFonts w:ascii="微软雅黑" w:eastAsia="微软雅黑" w:hAnsi="Helvetica" w:cs="Helvetica"/>
          <w:color w:val="333333"/>
          <w:kern w:val="0"/>
          <w:sz w:val="28"/>
          <w:szCs w:val="28"/>
        </w:rPr>
      </w:pPr>
      <w:r>
        <w:rPr>
          <w:rFonts w:ascii="微软雅黑" w:eastAsia="微软雅黑" w:hAnsi="Helvetica" w:cs="Helvetica" w:hint="eastAsia"/>
          <w:color w:val="333333"/>
          <w:kern w:val="0"/>
          <w:sz w:val="28"/>
          <w:szCs w:val="28"/>
        </w:rPr>
        <w:t>4、本次大赛能否创意组和实践组同时报名参赛？</w:t>
      </w:r>
    </w:p>
    <w:p w:rsidR="00AC4C00" w:rsidRDefault="00AC4C00" w:rsidP="00AC4C00">
      <w:pPr>
        <w:widowControl/>
        <w:spacing w:after="150" w:line="360" w:lineRule="atLeast"/>
        <w:ind w:firstLine="480"/>
        <w:jc w:val="left"/>
        <w:rPr>
          <w:rFonts w:ascii="微软雅黑" w:eastAsia="微软雅黑" w:hAnsi="Helvetica" w:cs="Helvetica"/>
          <w:color w:val="333333"/>
          <w:kern w:val="0"/>
          <w:sz w:val="28"/>
          <w:szCs w:val="28"/>
        </w:rPr>
      </w:pPr>
      <w:r>
        <w:rPr>
          <w:rFonts w:ascii="微软雅黑" w:eastAsia="微软雅黑" w:hAnsi="Helvetica" w:cs="Helvetica" w:hint="eastAsia"/>
          <w:color w:val="333333"/>
          <w:kern w:val="0"/>
          <w:sz w:val="28"/>
          <w:szCs w:val="28"/>
        </w:rPr>
        <w:t>答：不可以同时报名参赛。</w:t>
      </w:r>
    </w:p>
    <w:p w:rsidR="00AC4C00" w:rsidRDefault="00AC4C00" w:rsidP="00AC4C00">
      <w:pPr>
        <w:widowControl/>
        <w:spacing w:after="150" w:line="360" w:lineRule="atLeast"/>
        <w:jc w:val="left"/>
        <w:rPr>
          <w:rFonts w:ascii="微软雅黑" w:eastAsia="微软雅黑" w:hAnsi="Helvetica" w:cs="Helvetica"/>
          <w:color w:val="333333"/>
          <w:kern w:val="0"/>
          <w:sz w:val="28"/>
          <w:szCs w:val="28"/>
        </w:rPr>
      </w:pPr>
      <w:r>
        <w:rPr>
          <w:rFonts w:ascii="微软雅黑" w:eastAsia="微软雅黑" w:hAnsi="Helvetica" w:cs="Helvetica" w:hint="eastAsia"/>
          <w:color w:val="333333"/>
          <w:kern w:val="0"/>
          <w:sz w:val="28"/>
          <w:szCs w:val="28"/>
        </w:rPr>
        <w:t>5、参赛团队所有成员必须是大学生吗？</w:t>
      </w:r>
    </w:p>
    <w:p w:rsidR="00AC4C00" w:rsidRDefault="00AC4C00" w:rsidP="00AC4C00">
      <w:pPr>
        <w:widowControl/>
        <w:spacing w:line="360" w:lineRule="atLeast"/>
        <w:ind w:firstLine="480"/>
        <w:jc w:val="left"/>
        <w:rPr>
          <w:rFonts w:ascii="微软雅黑" w:eastAsia="微软雅黑" w:hAnsi="Helvetica" w:cs="Helvetica"/>
          <w:color w:val="333333"/>
          <w:kern w:val="0"/>
          <w:sz w:val="28"/>
          <w:szCs w:val="28"/>
        </w:rPr>
      </w:pPr>
      <w:r>
        <w:rPr>
          <w:rFonts w:ascii="微软雅黑" w:eastAsia="微软雅黑" w:hAnsi="Helvetica" w:cs="Helvetica" w:hint="eastAsia"/>
          <w:color w:val="333333"/>
          <w:kern w:val="0"/>
          <w:sz w:val="28"/>
          <w:szCs w:val="28"/>
        </w:rPr>
        <w:t>答：创意组参赛团队申报人及团队核心成员须符合大赛通知要求，为普通高等学校在校生（可以是本专科生、研究生，不含在职学生）实践组参赛团队毕业5年以内（2010年6月10日之后毕业）的毕业生。</w:t>
      </w:r>
    </w:p>
    <w:p w:rsidR="00AC4C00" w:rsidRDefault="00AC4C00" w:rsidP="00AC4C00"/>
    <w:p w:rsidR="00AC4C00" w:rsidRDefault="00AC4C00" w:rsidP="00AC4C00"/>
    <w:p w:rsidR="00FC09F1" w:rsidRPr="00AC4C00" w:rsidRDefault="00FC09F1"/>
    <w:sectPr w:rsidR="00FC09F1" w:rsidRPr="00AC4C00" w:rsidSect="00BF0E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20" w:rsidRDefault="008C4D20" w:rsidP="00AC4C00">
      <w:r>
        <w:separator/>
      </w:r>
    </w:p>
  </w:endnote>
  <w:endnote w:type="continuationSeparator" w:id="1">
    <w:p w:rsidR="008C4D20" w:rsidRDefault="008C4D20" w:rsidP="00AC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20" w:rsidRDefault="008C4D20" w:rsidP="00AC4C00">
      <w:r>
        <w:separator/>
      </w:r>
    </w:p>
  </w:footnote>
  <w:footnote w:type="continuationSeparator" w:id="1">
    <w:p w:rsidR="008C4D20" w:rsidRDefault="008C4D20" w:rsidP="00AC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C00"/>
    <w:rsid w:val="000A5FC3"/>
    <w:rsid w:val="008C4D20"/>
    <w:rsid w:val="00AC4C00"/>
    <w:rsid w:val="00BF0E69"/>
    <w:rsid w:val="00FC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C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C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4C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4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2015-09-19T06:29:00Z</dcterms:created>
  <dcterms:modified xsi:type="dcterms:W3CDTF">2015-09-19T06:29:00Z</dcterms:modified>
</cp:coreProperties>
</file>